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JULIANE DA SILVA CAMARGO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018.990.340-64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4083222366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BCP2F82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9C2MC4400KR001659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Amadeu Amaral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JULIANE DA SILVA CAMARGO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