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FELIPE FLORES BRAGA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029.752.120-97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5103697446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IWS2B12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9C6KE1940G0050792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YBR125 FACTOR ED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Jorge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FELIPE FLORES BRAGA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23 de janeiro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