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CASSIO FRAGA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27 de julho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