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IMH7307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ANA ILDA RIBEIRO HASS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